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2A" w:rsidRPr="00814294" w:rsidRDefault="00E66C2A" w:rsidP="00E66C2A">
      <w:pPr>
        <w:shd w:val="clear" w:color="auto" w:fill="FFFFFF"/>
        <w:spacing w:before="96" w:after="120" w:line="360" w:lineRule="atLeast"/>
        <w:jc w:val="center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HORUS</w:t>
      </w:r>
    </w:p>
    <w:p w:rsidR="00E66C2A" w:rsidRPr="00814294" w:rsidRDefault="00E66C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i w:val="0"/>
          <w:iCs w:val="0"/>
          <w:color w:val="002060"/>
          <w:sz w:val="24"/>
          <w:szCs w:val="24"/>
          <w:lang w:eastAsia="pt-BR"/>
        </w:rPr>
      </w:pPr>
    </w:p>
    <w:p w:rsidR="00E66C2A" w:rsidRPr="00814294" w:rsidRDefault="00E66C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i w:val="0"/>
          <w:iCs w:val="0"/>
          <w:color w:val="002060"/>
          <w:sz w:val="24"/>
          <w:szCs w:val="24"/>
          <w:lang w:eastAsia="pt-BR"/>
        </w:rPr>
      </w:pPr>
      <w:bookmarkStart w:id="0" w:name="_GoBack"/>
    </w:p>
    <w:bookmarkEnd w:id="0"/>
    <w:p w:rsidR="00E66C2A" w:rsidRPr="00814294" w:rsidRDefault="00E66C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i w:val="0"/>
          <w:iCs w:val="0"/>
          <w:color w:val="002060"/>
          <w:sz w:val="24"/>
          <w:szCs w:val="24"/>
          <w:lang w:eastAsia="pt-BR"/>
        </w:rPr>
      </w:pP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Na </w:t>
      </w:r>
      <w:hyperlink r:id="rId6" w:tooltip="Mitologia egípci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mitologia egípcia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 </w:t>
      </w:r>
      <w:r w:rsidRPr="00814294">
        <w:rPr>
          <w:rFonts w:ascii="Arial" w:eastAsia="Times New Roman" w:hAnsi="Arial" w:cs="Arial"/>
          <w:b/>
          <w:bCs/>
          <w:i w:val="0"/>
          <w:iCs w:val="0"/>
          <w:color w:val="002060"/>
          <w:sz w:val="24"/>
          <w:szCs w:val="24"/>
          <w:lang w:eastAsia="pt-BR"/>
        </w:rPr>
        <w:t>Hórus</w:t>
      </w: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é o deus dos </w:t>
      </w:r>
      <w:hyperlink r:id="rId7" w:tooltip="Céu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céus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vertAlign w:val="superscript"/>
          <w:lang w:eastAsia="pt-BR"/>
        </w:rPr>
        <w:t>]</w:t>
      </w: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muito embora sua concepção tenha ocorrido após a </w:t>
      </w:r>
      <w:hyperlink r:id="rId8" w:tooltip="Morte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morte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de </w:t>
      </w:r>
      <w:hyperlink r:id="rId9" w:tooltip="Osíris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Osíris</w:t>
        </w:r>
      </w:hyperlink>
      <w:r w:rsidR="00E66C2A"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u w:val="single"/>
          <w:lang w:eastAsia="pt-BR"/>
        </w:rPr>
        <w:t>.</w:t>
      </w: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vertAlign w:val="superscript"/>
          <w:lang w:eastAsia="pt-BR"/>
        </w:rPr>
        <w:t>]</w:t>
      </w: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 xml:space="preserve"> Hórus era filho de </w:t>
      </w:r>
      <w:proofErr w:type="gramStart"/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Osíris</w:t>
      </w:r>
      <w:proofErr w:type="gramEnd"/>
    </w:p>
    <w:p w:rsidR="00E66C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Tinha cabeça de </w:t>
      </w:r>
      <w:hyperlink r:id="rId10" w:tooltip="Falcã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falcão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e os </w:t>
      </w:r>
      <w:hyperlink r:id="rId11" w:tooltip="Olh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olhos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representavam o </w:t>
      </w:r>
      <w:hyperlink r:id="rId12" w:tooltip="Sol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Sol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e a </w:t>
      </w:r>
      <w:hyperlink r:id="rId13" w:tooltip="Lu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Lua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.</w:t>
      </w: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 xml:space="preserve"> Matou </w:t>
      </w:r>
      <w:hyperlink r:id="rId14" w:tooltip="Seth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Seth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tanto por vingança pela morte do pai, Osíris, como pela disputa do comando do </w:t>
      </w:r>
      <w:hyperlink r:id="rId15" w:tooltip="Egit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Egito</w:t>
        </w:r>
      </w:hyperlink>
      <w:r w:rsidR="00E66C2A"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u w:val="single"/>
          <w:lang w:eastAsia="pt-BR"/>
        </w:rPr>
        <w:t>.</w:t>
      </w: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Após derrotar Seth, tornou-se o </w:t>
      </w:r>
      <w:hyperlink r:id="rId16" w:tooltip="Rei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rei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dos vivos no Egito. Perdeu um olho lutando com Seth, que foi substituído por um </w:t>
      </w:r>
      <w:hyperlink r:id="rId17" w:tooltip="Amulet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amuleto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de </w:t>
      </w:r>
      <w:hyperlink r:id="rId18" w:tooltip="Cobr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serpente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(que os </w:t>
      </w:r>
      <w:hyperlink r:id="rId19" w:tooltip="Faraó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faraós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passaram a usar na frente das </w:t>
      </w:r>
      <w:hyperlink r:id="rId20" w:tooltip="Coro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coroas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), o </w:t>
      </w:r>
      <w:hyperlink r:id="rId21" w:tooltip="Olho de Hórus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olho de Hórus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 xml:space="preserve">, </w:t>
      </w:r>
      <w:proofErr w:type="gramStart"/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(anteriormente chamado de Olho de </w:t>
      </w:r>
      <w:hyperlink r:id="rId22" w:tooltip="Rá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Rá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que simbolizava o poder real e foi um dos amuletos mais usados no Egito em todas as épocas</w:t>
      </w:r>
      <w:r w:rsidR="00E66C2A"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.</w:t>
      </w:r>
      <w:proofErr w:type="gramEnd"/>
      <w:r w:rsidR="00E66C2A"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 xml:space="preserve"> </w:t>
      </w: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Depois da recuperação, Hórus pôde organizar novos combates que o levaram à vitória decisiva sobre Seth.</w:t>
      </w: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O olho que Hórus feriu (o olho esquerdo) é o olho da Lua, o outro é o olho do Sol. Esta é uma explicação dos egípcios para as </w:t>
      </w:r>
      <w:hyperlink r:id="rId23" w:tooltip="Fases da lu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fases da lua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que seria o olho ferido de Hórus.</w:t>
      </w: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Alguns detalhes do </w:t>
      </w:r>
      <w:hyperlink r:id="rId24" w:tooltip="Personagem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personagem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foram alterados ou mesclados com outros personagens ao longo das várias </w:t>
      </w:r>
      <w:hyperlink r:id="rId25" w:tooltip="Dinasti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dinastias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 </w:t>
      </w:r>
      <w:hyperlink r:id="rId26" w:tooltip="Seit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seitas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e religiões egípcias. Por exemplo, quando Heru (Hórus) se funde com Ra O Deus Sol, ele se torna Ra-Horakhty. O olho de Horus egípcio tornou-se um importante símbolo de poder chamado de Wedjat, que além de proporcionar poder afastava o mau-olhado, pois segundo os egípcios os olhos eram os espelhos da alma.</w:t>
      </w:r>
    </w:p>
    <w:p w:rsidR="0029672A" w:rsidRPr="00814294" w:rsidRDefault="0029672A" w:rsidP="00E66C2A">
      <w:pPr>
        <w:pBdr>
          <w:bottom w:val="single" w:sz="6" w:space="2" w:color="AAAAAA"/>
        </w:pBdr>
        <w:shd w:val="clear" w:color="auto" w:fill="FFFFFF"/>
        <w:spacing w:after="144" w:line="360" w:lineRule="atLeast"/>
        <w:jc w:val="both"/>
        <w:outlineLvl w:val="1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A Concepção de Hórus</w:t>
      </w:r>
    </w:p>
    <w:p w:rsidR="0029672A" w:rsidRPr="00814294" w:rsidRDefault="0029672A" w:rsidP="00E66C2A">
      <w:pPr>
        <w:shd w:val="clear" w:color="auto" w:fill="FFFFFF"/>
        <w:spacing w:before="96" w:after="120" w:line="360" w:lineRule="atLeast"/>
        <w:jc w:val="both"/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</w:pPr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De acordo com uma </w:t>
      </w:r>
      <w:hyperlink r:id="rId27" w:tooltip="Lend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lenda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difundida no </w:t>
      </w:r>
      <w:hyperlink r:id="rId28" w:tooltip="Antigo Egit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Antigo Egito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Hórus foi concebido por </w:t>
      </w:r>
      <w:hyperlink r:id="rId29" w:tooltip="Ísis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Isis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quando </w:t>
      </w:r>
      <w:hyperlink r:id="rId30" w:tooltip="Osíris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Osíris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, que era seu pai, já estava morto. A lenda sugere que a </w:t>
      </w:r>
      <w:hyperlink r:id="rId31" w:tooltip="Fecundação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fecundação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ocorreu quando Isis, na forma de um pássaro, pousou sobre a </w:t>
      </w:r>
      <w:hyperlink r:id="rId32" w:tooltip="Múmia" w:history="1">
        <w:r w:rsidRPr="00814294">
          <w:rPr>
            <w:rFonts w:ascii="Arial" w:eastAsia="Times New Roman" w:hAnsi="Arial" w:cs="Arial"/>
            <w:b/>
            <w:i w:val="0"/>
            <w:iCs w:val="0"/>
            <w:color w:val="002060"/>
            <w:sz w:val="24"/>
            <w:szCs w:val="24"/>
            <w:u w:val="single"/>
            <w:lang w:eastAsia="pt-BR"/>
          </w:rPr>
          <w:t>múmia</w:t>
        </w:r>
      </w:hyperlink>
      <w:r w:rsidRPr="00814294">
        <w:rPr>
          <w:rFonts w:ascii="Arial" w:eastAsia="Times New Roman" w:hAnsi="Arial" w:cs="Arial"/>
          <w:b/>
          <w:i w:val="0"/>
          <w:iCs w:val="0"/>
          <w:color w:val="002060"/>
          <w:sz w:val="24"/>
          <w:szCs w:val="24"/>
          <w:lang w:eastAsia="pt-BR"/>
        </w:rPr>
        <w:t> do esposo, que estava deitado em um sofá.</w:t>
      </w:r>
    </w:p>
    <w:p w:rsidR="00283065" w:rsidRPr="00814294" w:rsidRDefault="00283065" w:rsidP="00E66C2A">
      <w:pPr>
        <w:jc w:val="both"/>
        <w:rPr>
          <w:rFonts w:ascii="Arial" w:hAnsi="Arial" w:cs="Arial"/>
          <w:b/>
          <w:color w:val="002060"/>
          <w:sz w:val="24"/>
          <w:szCs w:val="24"/>
        </w:rPr>
      </w:pPr>
    </w:p>
    <w:sectPr w:rsidR="00283065" w:rsidRPr="00814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2A"/>
    <w:rsid w:val="00272869"/>
    <w:rsid w:val="00283065"/>
    <w:rsid w:val="0029672A"/>
    <w:rsid w:val="00814294"/>
    <w:rsid w:val="00E345D4"/>
    <w:rsid w:val="00E6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D4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E345D4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45D4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45D4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345D4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345D4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5D4"/>
    <w:pPr>
      <w:pBdr>
        <w:bottom w:val="single" w:sz="4" w:space="2" w:color="FEE89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5D4"/>
    <w:pPr>
      <w:pBdr>
        <w:bottom w:val="dotted" w:sz="4" w:space="2" w:color="FEDD61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5D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5D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5D4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5D4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5D4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5D4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5D4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345D4"/>
    <w:rPr>
      <w:b/>
      <w:bCs/>
      <w:color w:val="B79000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E345D4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E345D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5D4"/>
    <w:pPr>
      <w:pBdr>
        <w:bottom w:val="dotted" w:sz="8" w:space="10" w:color="F5C20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345D4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Forte">
    <w:name w:val="Strong"/>
    <w:uiPriority w:val="22"/>
    <w:qFormat/>
    <w:rsid w:val="00E345D4"/>
    <w:rPr>
      <w:b/>
      <w:bCs/>
      <w:spacing w:val="0"/>
    </w:rPr>
  </w:style>
  <w:style w:type="character" w:styleId="nfase">
    <w:name w:val="Emphasis"/>
    <w:uiPriority w:val="20"/>
    <w:qFormat/>
    <w:rsid w:val="00E345D4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SemEspaamento">
    <w:name w:val="No Spacing"/>
    <w:basedOn w:val="Normal"/>
    <w:uiPriority w:val="1"/>
    <w:qFormat/>
    <w:rsid w:val="00E345D4"/>
  </w:style>
  <w:style w:type="paragraph" w:styleId="PargrafodaLista">
    <w:name w:val="List Paragraph"/>
    <w:basedOn w:val="Normal"/>
    <w:uiPriority w:val="34"/>
    <w:qFormat/>
    <w:rsid w:val="00E345D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345D4"/>
    <w:rPr>
      <w:i w:val="0"/>
      <w:iCs w:val="0"/>
      <w:color w:val="B79000" w:themeColor="accent2" w:themeShade="BF"/>
    </w:rPr>
  </w:style>
  <w:style w:type="character" w:customStyle="1" w:styleId="CitaoChar">
    <w:name w:val="Citação Char"/>
    <w:basedOn w:val="Fontepargpadro"/>
    <w:link w:val="Citao"/>
    <w:uiPriority w:val="29"/>
    <w:rsid w:val="00E345D4"/>
    <w:rPr>
      <w:color w:val="B79000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5D4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5D4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nfaseSutil">
    <w:name w:val="Subtle Emphasis"/>
    <w:uiPriority w:val="19"/>
    <w:qFormat/>
    <w:rsid w:val="00E345D4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nfaseIntensa">
    <w:name w:val="Intense Emphasis"/>
    <w:uiPriority w:val="21"/>
    <w:qFormat/>
    <w:rsid w:val="00E345D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RefernciaSutil">
    <w:name w:val="Subtle Reference"/>
    <w:uiPriority w:val="31"/>
    <w:qFormat/>
    <w:rsid w:val="00E345D4"/>
    <w:rPr>
      <w:i/>
      <w:iCs/>
      <w:smallCaps/>
      <w:color w:val="F5C201" w:themeColor="accent2"/>
      <w:u w:color="F5C201" w:themeColor="accent2"/>
    </w:rPr>
  </w:style>
  <w:style w:type="character" w:styleId="RefernciaIntensa">
    <w:name w:val="Intense Reference"/>
    <w:uiPriority w:val="32"/>
    <w:qFormat/>
    <w:rsid w:val="00E345D4"/>
    <w:rPr>
      <w:b/>
      <w:bCs/>
      <w:i/>
      <w:iCs/>
      <w:smallCaps/>
      <w:color w:val="F5C201" w:themeColor="accent2"/>
      <w:u w:color="F5C201" w:themeColor="accent2"/>
    </w:rPr>
  </w:style>
  <w:style w:type="character" w:styleId="TtulodoLivro">
    <w:name w:val="Book Title"/>
    <w:uiPriority w:val="33"/>
    <w:qFormat/>
    <w:rsid w:val="00E345D4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345D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D4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E345D4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45D4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45D4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345D4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345D4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5D4"/>
    <w:pPr>
      <w:pBdr>
        <w:bottom w:val="single" w:sz="4" w:space="2" w:color="FEE895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5D4"/>
    <w:pPr>
      <w:pBdr>
        <w:bottom w:val="dotted" w:sz="4" w:space="2" w:color="FEDD61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5D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5D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5D4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rsid w:val="00E345D4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5D4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5D4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5D4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5D4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345D4"/>
    <w:rPr>
      <w:b/>
      <w:bCs/>
      <w:color w:val="B79000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E345D4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E345D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5D4"/>
    <w:pPr>
      <w:pBdr>
        <w:bottom w:val="dotted" w:sz="8" w:space="10" w:color="F5C20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345D4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Forte">
    <w:name w:val="Strong"/>
    <w:uiPriority w:val="22"/>
    <w:qFormat/>
    <w:rsid w:val="00E345D4"/>
    <w:rPr>
      <w:b/>
      <w:bCs/>
      <w:spacing w:val="0"/>
    </w:rPr>
  </w:style>
  <w:style w:type="character" w:styleId="nfase">
    <w:name w:val="Emphasis"/>
    <w:uiPriority w:val="20"/>
    <w:qFormat/>
    <w:rsid w:val="00E345D4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SemEspaamento">
    <w:name w:val="No Spacing"/>
    <w:basedOn w:val="Normal"/>
    <w:uiPriority w:val="1"/>
    <w:qFormat/>
    <w:rsid w:val="00E345D4"/>
  </w:style>
  <w:style w:type="paragraph" w:styleId="PargrafodaLista">
    <w:name w:val="List Paragraph"/>
    <w:basedOn w:val="Normal"/>
    <w:uiPriority w:val="34"/>
    <w:qFormat/>
    <w:rsid w:val="00E345D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345D4"/>
    <w:rPr>
      <w:i w:val="0"/>
      <w:iCs w:val="0"/>
      <w:color w:val="B79000" w:themeColor="accent2" w:themeShade="BF"/>
    </w:rPr>
  </w:style>
  <w:style w:type="character" w:customStyle="1" w:styleId="CitaoChar">
    <w:name w:val="Citação Char"/>
    <w:basedOn w:val="Fontepargpadro"/>
    <w:link w:val="Citao"/>
    <w:uiPriority w:val="29"/>
    <w:rsid w:val="00E345D4"/>
    <w:rPr>
      <w:color w:val="B79000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5D4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5D4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nfaseSutil">
    <w:name w:val="Subtle Emphasis"/>
    <w:uiPriority w:val="19"/>
    <w:qFormat/>
    <w:rsid w:val="00E345D4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nfaseIntensa">
    <w:name w:val="Intense Emphasis"/>
    <w:uiPriority w:val="21"/>
    <w:qFormat/>
    <w:rsid w:val="00E345D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RefernciaSutil">
    <w:name w:val="Subtle Reference"/>
    <w:uiPriority w:val="31"/>
    <w:qFormat/>
    <w:rsid w:val="00E345D4"/>
    <w:rPr>
      <w:i/>
      <w:iCs/>
      <w:smallCaps/>
      <w:color w:val="F5C201" w:themeColor="accent2"/>
      <w:u w:color="F5C201" w:themeColor="accent2"/>
    </w:rPr>
  </w:style>
  <w:style w:type="character" w:styleId="RefernciaIntensa">
    <w:name w:val="Intense Reference"/>
    <w:uiPriority w:val="32"/>
    <w:qFormat/>
    <w:rsid w:val="00E345D4"/>
    <w:rPr>
      <w:b/>
      <w:bCs/>
      <w:i/>
      <w:iCs/>
      <w:smallCaps/>
      <w:color w:val="F5C201" w:themeColor="accent2"/>
      <w:u w:color="F5C201" w:themeColor="accent2"/>
    </w:rPr>
  </w:style>
  <w:style w:type="character" w:styleId="TtulodoLivro">
    <w:name w:val="Book Title"/>
    <w:uiPriority w:val="33"/>
    <w:qFormat/>
    <w:rsid w:val="00E345D4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345D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Morte" TargetMode="External"/><Relationship Id="rId13" Type="http://schemas.openxmlformats.org/officeDocument/2006/relationships/hyperlink" Target="http://pt.wikipedia.org/wiki/Lua" TargetMode="External"/><Relationship Id="rId18" Type="http://schemas.openxmlformats.org/officeDocument/2006/relationships/hyperlink" Target="http://pt.wikipedia.org/wiki/Cobra" TargetMode="External"/><Relationship Id="rId26" Type="http://schemas.openxmlformats.org/officeDocument/2006/relationships/hyperlink" Target="http://pt.wikipedia.org/wiki/Seit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t.wikipedia.org/wiki/Olho_de_H%C3%B3ru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t.wikipedia.org/wiki/C%C3%A9u" TargetMode="External"/><Relationship Id="rId12" Type="http://schemas.openxmlformats.org/officeDocument/2006/relationships/hyperlink" Target="http://pt.wikipedia.org/wiki/Sol" TargetMode="External"/><Relationship Id="rId17" Type="http://schemas.openxmlformats.org/officeDocument/2006/relationships/hyperlink" Target="http://pt.wikipedia.org/wiki/Amuleto" TargetMode="External"/><Relationship Id="rId25" Type="http://schemas.openxmlformats.org/officeDocument/2006/relationships/hyperlink" Target="http://pt.wikipedia.org/wiki/Dinasti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t.wikipedia.org/wiki/Rei" TargetMode="External"/><Relationship Id="rId20" Type="http://schemas.openxmlformats.org/officeDocument/2006/relationships/hyperlink" Target="http://pt.wikipedia.org/wiki/Coroa" TargetMode="External"/><Relationship Id="rId29" Type="http://schemas.openxmlformats.org/officeDocument/2006/relationships/hyperlink" Target="http://pt.wikipedia.org/wiki/%C3%8Dsi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t.wikipedia.org/wiki/Mitologia_eg%C3%ADpcia" TargetMode="External"/><Relationship Id="rId11" Type="http://schemas.openxmlformats.org/officeDocument/2006/relationships/hyperlink" Target="http://pt.wikipedia.org/wiki/Olho" TargetMode="External"/><Relationship Id="rId24" Type="http://schemas.openxmlformats.org/officeDocument/2006/relationships/hyperlink" Target="http://pt.wikipedia.org/wiki/Personagem" TargetMode="External"/><Relationship Id="rId32" Type="http://schemas.openxmlformats.org/officeDocument/2006/relationships/hyperlink" Target="http://pt.wikipedia.org/wiki/M%C3%BAm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Egito" TargetMode="External"/><Relationship Id="rId23" Type="http://schemas.openxmlformats.org/officeDocument/2006/relationships/hyperlink" Target="http://pt.wikipedia.org/wiki/Fases_da_lua" TargetMode="External"/><Relationship Id="rId28" Type="http://schemas.openxmlformats.org/officeDocument/2006/relationships/hyperlink" Target="http://pt.wikipedia.org/wiki/Antigo_Egito" TargetMode="External"/><Relationship Id="rId10" Type="http://schemas.openxmlformats.org/officeDocument/2006/relationships/hyperlink" Target="http://pt.wikipedia.org/wiki/Falc%C3%A3o" TargetMode="External"/><Relationship Id="rId19" Type="http://schemas.openxmlformats.org/officeDocument/2006/relationships/hyperlink" Target="http://pt.wikipedia.org/wiki/Fara%C3%B3" TargetMode="External"/><Relationship Id="rId31" Type="http://schemas.openxmlformats.org/officeDocument/2006/relationships/hyperlink" Target="http://pt.wikipedia.org/wiki/Fecunda%C3%A7%C3%A3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Os%C3%ADris" TargetMode="External"/><Relationship Id="rId14" Type="http://schemas.openxmlformats.org/officeDocument/2006/relationships/hyperlink" Target="http://pt.wikipedia.org/wiki/Seth" TargetMode="External"/><Relationship Id="rId22" Type="http://schemas.openxmlformats.org/officeDocument/2006/relationships/hyperlink" Target="http://pt.wikipedia.org/wiki/R%C3%A1" TargetMode="External"/><Relationship Id="rId27" Type="http://schemas.openxmlformats.org/officeDocument/2006/relationships/hyperlink" Target="http://pt.wikipedia.org/wiki/Lenda" TargetMode="External"/><Relationship Id="rId30" Type="http://schemas.openxmlformats.org/officeDocument/2006/relationships/hyperlink" Target="http://pt.wikipedia.org/wiki/Os%C3%ADris" TargetMode="External"/></Relationships>
</file>

<file path=word/theme/theme1.xml><?xml version="1.0" encoding="utf-8"?>
<a:theme xmlns:a="http://schemas.openxmlformats.org/drawingml/2006/main" name="Tema do Office">
  <a:themeElements>
    <a:clrScheme name="Essenc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Concurso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FA30E-91C4-4EB0-B766-41AB4AFF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4</cp:revision>
  <dcterms:created xsi:type="dcterms:W3CDTF">2013-01-11T21:40:00Z</dcterms:created>
  <dcterms:modified xsi:type="dcterms:W3CDTF">2013-01-22T22:45:00Z</dcterms:modified>
</cp:coreProperties>
</file>